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C1" w:rsidRPr="00BA2173" w:rsidRDefault="00783BF7" w:rsidP="003918C1">
      <w:pPr>
        <w:tabs>
          <w:tab w:val="left" w:pos="10632"/>
          <w:tab w:val="left" w:pos="11057"/>
          <w:tab w:val="left" w:pos="11340"/>
        </w:tabs>
        <w:spacing w:after="120"/>
        <w:jc w:val="center"/>
        <w:rPr>
          <w:b/>
          <w:sz w:val="28"/>
          <w:szCs w:val="28"/>
        </w:rPr>
      </w:pPr>
      <w:r w:rsidRPr="00BA2173">
        <w:rPr>
          <w:b/>
          <w:sz w:val="28"/>
          <w:szCs w:val="28"/>
        </w:rPr>
        <w:t xml:space="preserve">РЕЕСТР СУБЪЕКТОВ КРЕАТИВНЫХ (ТВОРЧЕСКИХ) ИНДУСТРИЙ </w:t>
      </w:r>
      <w:r w:rsidR="001A75A2" w:rsidRPr="00BA2173">
        <w:rPr>
          <w:b/>
          <w:sz w:val="28"/>
          <w:szCs w:val="28"/>
        </w:rPr>
        <w:t>П</w:t>
      </w:r>
      <w:r w:rsidRPr="00BA2173">
        <w:rPr>
          <w:b/>
          <w:sz w:val="28"/>
          <w:szCs w:val="28"/>
        </w:rPr>
        <w:t>ЕНЗЕНСКОЙ</w:t>
      </w:r>
      <w:r w:rsidR="001A75A2" w:rsidRPr="00BA2173">
        <w:rPr>
          <w:b/>
          <w:sz w:val="28"/>
          <w:szCs w:val="28"/>
        </w:rPr>
        <w:t xml:space="preserve"> </w:t>
      </w:r>
      <w:r w:rsidRPr="00BA2173">
        <w:rPr>
          <w:b/>
          <w:sz w:val="28"/>
          <w:szCs w:val="28"/>
        </w:rPr>
        <w:t>ОБЛАСТИ</w:t>
      </w:r>
    </w:p>
    <w:p w:rsidR="00683F64" w:rsidRDefault="00683F64" w:rsidP="003918C1">
      <w:pPr>
        <w:tabs>
          <w:tab w:val="left" w:pos="10632"/>
          <w:tab w:val="left" w:pos="11057"/>
          <w:tab w:val="left" w:pos="11340"/>
        </w:tabs>
        <w:spacing w:after="120"/>
        <w:jc w:val="center"/>
      </w:pPr>
    </w:p>
    <w:p w:rsidR="003918C1" w:rsidRPr="003918C1" w:rsidRDefault="003918C1" w:rsidP="003918C1">
      <w:pPr>
        <w:tabs>
          <w:tab w:val="left" w:pos="10632"/>
          <w:tab w:val="left" w:pos="11057"/>
          <w:tab w:val="left" w:pos="11340"/>
        </w:tabs>
        <w:spacing w:after="120"/>
        <w:jc w:val="center"/>
        <w:rPr>
          <w:b/>
          <w:sz w:val="28"/>
          <w:szCs w:val="28"/>
        </w:rPr>
      </w:pPr>
      <w:r w:rsidRPr="003918C1">
        <w:rPr>
          <w:b/>
          <w:sz w:val="28"/>
          <w:szCs w:val="28"/>
        </w:rPr>
        <w:t>Сведения об индивидуальных пред</w:t>
      </w:r>
      <w:r w:rsidR="001B6D14">
        <w:rPr>
          <w:b/>
          <w:sz w:val="28"/>
          <w:szCs w:val="28"/>
        </w:rPr>
        <w:t>принимателях, физических лицах</w:t>
      </w:r>
    </w:p>
    <w:tbl>
      <w:tblPr>
        <w:tblW w:w="15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3"/>
        <w:gridCol w:w="1037"/>
        <w:gridCol w:w="1449"/>
        <w:gridCol w:w="1456"/>
        <w:gridCol w:w="1593"/>
        <w:gridCol w:w="1593"/>
        <w:gridCol w:w="1497"/>
        <w:gridCol w:w="1626"/>
        <w:gridCol w:w="1664"/>
        <w:gridCol w:w="1533"/>
      </w:tblGrid>
      <w:tr w:rsidR="00683F64" w:rsidRPr="00BA2173" w:rsidTr="002B3F48">
        <w:trPr>
          <w:trHeight w:val="375"/>
        </w:trPr>
        <w:tc>
          <w:tcPr>
            <w:tcW w:w="1813" w:type="dxa"/>
            <w:vAlign w:val="bottom"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</w:tc>
        <w:tc>
          <w:tcPr>
            <w:tcW w:w="1037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449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456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593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593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497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626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664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  <w:tc>
          <w:tcPr>
            <w:tcW w:w="1533" w:type="dxa"/>
            <w:vAlign w:val="bottom"/>
            <w:hideMark/>
          </w:tcPr>
          <w:p w:rsidR="00683F64" w:rsidRPr="003918C1" w:rsidRDefault="00683F64" w:rsidP="003918C1">
            <w:pPr>
              <w:widowControl/>
            </w:pPr>
          </w:p>
        </w:tc>
      </w:tr>
      <w:tr w:rsidR="00683F64" w:rsidRPr="00BA2173" w:rsidTr="002B3F48">
        <w:trPr>
          <w:trHeight w:val="212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Идентификационный номер налогоплательщика субъекта креативной индустрии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Фамилия, имя и отчество (при наличии)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Категория субъекта креативной индустрии (индивидуальный предприниматель или физическое лицо)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Наименование субъекта Российской Федерации, в котором зарегистрирован субъект креативной индустрии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Основной государственный регистрационный номер записи о государственной регистрации физического лица в качестве индивидуального предпринимателя (для индивидуального предпринимателя)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Код и наименование основного вида экономической деятельности в соответствии с Общероссийским классификатором видов экономической деятельности (для индивидуального предпринимателя) или наименование деятельности по видам креативных индустрий (для физического лица)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proofErr w:type="gramStart"/>
            <w:r w:rsidRPr="003918C1">
              <w:rPr>
                <w:color w:val="000000"/>
              </w:rPr>
              <w:t>Объем финансовой (тыс. рублей) и (или) имущественной (кв. метров) поддержки в сфере креативных индустрий, предоставленной субъекту креативной индустрии (при наличии)</w:t>
            </w:r>
            <w:proofErr w:type="gramEnd"/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 xml:space="preserve">Идентификационный номер налогоплательщика органа государственной власти субъекта Российской Федерации, организации, предоставивших субъекту креативной индустрии финансовую и (или) имущественную поддержку </w:t>
            </w:r>
            <w:r w:rsidR="003D715F">
              <w:rPr>
                <w:color w:val="000000"/>
              </w:rPr>
              <w:t xml:space="preserve">в сфере креативных индустрий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3918C1">
              <w:rPr>
                <w:color w:val="000000"/>
              </w:rPr>
              <w:t>Наименование органа государственной власти субъекта Российской Федерации, организации, предоставивших субъекту креативной индустрии финансовую и (или) имущественную поддержку в сфере креат</w:t>
            </w:r>
            <w:r w:rsidR="003D715F">
              <w:rPr>
                <w:color w:val="000000"/>
              </w:rPr>
              <w:t>ивных индустрий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  <w:r w:rsidRPr="00BA2173">
              <w:rPr>
                <w:color w:val="000000"/>
              </w:rPr>
              <w:t>Реквизиты приказа Министерства экономического развития и промышленности Пензенской области</w:t>
            </w:r>
          </w:p>
        </w:tc>
      </w:tr>
      <w:tr w:rsidR="00683F64" w:rsidRPr="00BA2173" w:rsidTr="002B3F48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bookmarkStart w:id="0" w:name="_GoBack"/>
            <w:bookmarkEnd w:id="0"/>
            <w:r w:rsidRPr="003918C1"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64" w:rsidRPr="003918C1" w:rsidRDefault="00683F64" w:rsidP="003918C1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  <w:r w:rsidRPr="003918C1">
              <w:rPr>
                <w:color w:val="000000"/>
              </w:rPr>
              <w:t>10</w:t>
            </w:r>
          </w:p>
        </w:tc>
      </w:tr>
      <w:tr w:rsidR="00347B10" w:rsidRPr="00BA2173" w:rsidTr="00B7355E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2D04E6">
            <w:pPr>
              <w:widowControl/>
              <w:tabs>
                <w:tab w:val="left" w:pos="10632"/>
                <w:tab w:val="left" w:pos="11057"/>
                <w:tab w:val="left" w:pos="11340"/>
              </w:tabs>
              <w:rPr>
                <w:color w:val="000000"/>
              </w:rPr>
            </w:pPr>
          </w:p>
        </w:tc>
      </w:tr>
      <w:tr w:rsidR="00347B10" w:rsidRPr="00BA2173" w:rsidTr="00B7355E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3918C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</w:tr>
      <w:tr w:rsidR="00347B10" w:rsidRPr="00BA2173" w:rsidTr="002B3F48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</w:tr>
      <w:tr w:rsidR="00347B10" w:rsidRPr="00BA2173" w:rsidTr="002B3F48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</w:tr>
      <w:tr w:rsidR="00347B10" w:rsidRPr="00BA2173" w:rsidTr="002B3F48">
        <w:trPr>
          <w:trHeight w:val="37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7553A0">
            <w:pPr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rFonts w:eastAsia="Calibri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B10" w:rsidRPr="00193501" w:rsidRDefault="00347B10" w:rsidP="00B26C48">
            <w:pPr>
              <w:widowControl/>
              <w:tabs>
                <w:tab w:val="left" w:pos="10632"/>
                <w:tab w:val="left" w:pos="11057"/>
                <w:tab w:val="left" w:pos="11340"/>
              </w:tabs>
              <w:jc w:val="center"/>
              <w:rPr>
                <w:color w:val="000000"/>
              </w:rPr>
            </w:pPr>
          </w:p>
        </w:tc>
      </w:tr>
    </w:tbl>
    <w:p w:rsidR="003918C1" w:rsidRPr="003918C1" w:rsidRDefault="003918C1" w:rsidP="003918C1">
      <w:pPr>
        <w:autoSpaceDE w:val="0"/>
        <w:autoSpaceDN w:val="0"/>
        <w:spacing w:before="57"/>
        <w:ind w:right="279"/>
        <w:rPr>
          <w:b/>
          <w:spacing w:val="-10"/>
          <w:sz w:val="14"/>
          <w:szCs w:val="22"/>
          <w:lang w:eastAsia="en-US"/>
        </w:rPr>
      </w:pPr>
      <w:bookmarkStart w:id="1" w:name="ИП_и_самозанятые"/>
      <w:bookmarkEnd w:id="1"/>
    </w:p>
    <w:p w:rsidR="00DB7996" w:rsidRDefault="00DB7996" w:rsidP="003918C1">
      <w:pPr>
        <w:autoSpaceDE w:val="0"/>
        <w:autoSpaceDN w:val="0"/>
        <w:ind w:left="37" w:right="316"/>
        <w:jc w:val="center"/>
        <w:rPr>
          <w:b/>
          <w:bCs/>
          <w:sz w:val="28"/>
          <w:szCs w:val="28"/>
          <w:lang w:eastAsia="en-US"/>
        </w:rPr>
      </w:pPr>
    </w:p>
    <w:p w:rsidR="003918C1" w:rsidRDefault="003918C1" w:rsidP="003918C1">
      <w:pPr>
        <w:autoSpaceDE w:val="0"/>
        <w:autoSpaceDN w:val="0"/>
        <w:ind w:left="37" w:right="316"/>
        <w:jc w:val="center"/>
        <w:rPr>
          <w:b/>
          <w:bCs/>
          <w:spacing w:val="-2"/>
          <w:sz w:val="28"/>
          <w:szCs w:val="28"/>
          <w:lang w:eastAsia="en-US"/>
        </w:rPr>
      </w:pPr>
      <w:r w:rsidRPr="003918C1">
        <w:rPr>
          <w:b/>
          <w:bCs/>
          <w:sz w:val="28"/>
          <w:szCs w:val="28"/>
          <w:lang w:eastAsia="en-US"/>
        </w:rPr>
        <w:t>Сведения</w:t>
      </w:r>
      <w:r w:rsidRPr="003918C1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3918C1">
        <w:rPr>
          <w:b/>
          <w:bCs/>
          <w:sz w:val="28"/>
          <w:szCs w:val="28"/>
          <w:lang w:eastAsia="en-US"/>
        </w:rPr>
        <w:t>о</w:t>
      </w:r>
      <w:r w:rsidRPr="003918C1">
        <w:rPr>
          <w:b/>
          <w:bCs/>
          <w:spacing w:val="3"/>
          <w:sz w:val="28"/>
          <w:szCs w:val="28"/>
          <w:lang w:eastAsia="en-US"/>
        </w:rPr>
        <w:t xml:space="preserve"> </w:t>
      </w:r>
      <w:r w:rsidRPr="003918C1">
        <w:rPr>
          <w:b/>
          <w:bCs/>
          <w:sz w:val="28"/>
          <w:szCs w:val="28"/>
          <w:lang w:eastAsia="en-US"/>
        </w:rPr>
        <w:t>юридических</w:t>
      </w:r>
      <w:r w:rsidRPr="003918C1">
        <w:rPr>
          <w:b/>
          <w:bCs/>
          <w:spacing w:val="4"/>
          <w:sz w:val="28"/>
          <w:szCs w:val="28"/>
          <w:lang w:eastAsia="en-US"/>
        </w:rPr>
        <w:t xml:space="preserve"> </w:t>
      </w:r>
      <w:r w:rsidRPr="003918C1">
        <w:rPr>
          <w:b/>
          <w:bCs/>
          <w:spacing w:val="-2"/>
          <w:sz w:val="28"/>
          <w:szCs w:val="28"/>
          <w:lang w:eastAsia="en-US"/>
        </w:rPr>
        <w:t>лицах</w:t>
      </w:r>
    </w:p>
    <w:p w:rsidR="00DB7996" w:rsidRPr="003918C1" w:rsidRDefault="00DB7996" w:rsidP="003918C1">
      <w:pPr>
        <w:autoSpaceDE w:val="0"/>
        <w:autoSpaceDN w:val="0"/>
        <w:ind w:left="37" w:right="316"/>
        <w:jc w:val="center"/>
        <w:rPr>
          <w:b/>
          <w:bCs/>
          <w:sz w:val="28"/>
          <w:szCs w:val="28"/>
          <w:lang w:eastAsia="en-US"/>
        </w:rPr>
      </w:pPr>
    </w:p>
    <w:p w:rsidR="003918C1" w:rsidRPr="003918C1" w:rsidRDefault="003918C1" w:rsidP="003918C1">
      <w:pPr>
        <w:autoSpaceDE w:val="0"/>
        <w:autoSpaceDN w:val="0"/>
        <w:spacing w:before="1" w:after="1"/>
        <w:rPr>
          <w:b/>
          <w:lang w:eastAsia="en-US"/>
        </w:rPr>
      </w:pPr>
    </w:p>
    <w:tbl>
      <w:tblPr>
        <w:tblStyle w:val="TableNormal3"/>
        <w:tblW w:w="1539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993"/>
        <w:gridCol w:w="1275"/>
        <w:gridCol w:w="1701"/>
        <w:gridCol w:w="1134"/>
        <w:gridCol w:w="1560"/>
        <w:gridCol w:w="1559"/>
        <w:gridCol w:w="1417"/>
        <w:gridCol w:w="1560"/>
        <w:gridCol w:w="1559"/>
        <w:gridCol w:w="1559"/>
      </w:tblGrid>
      <w:tr w:rsidR="00763679" w:rsidRPr="002A7EDF" w:rsidTr="009128FA">
        <w:trPr>
          <w:trHeight w:val="4412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136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before="1" w:line="228" w:lineRule="auto"/>
              <w:ind w:left="10"/>
              <w:jc w:val="center"/>
              <w:rPr>
                <w:lang w:val="ru-RU"/>
              </w:rPr>
            </w:pPr>
            <w:proofErr w:type="spellStart"/>
            <w:proofErr w:type="gramStart"/>
            <w:r w:rsidRPr="003918C1">
              <w:rPr>
                <w:spacing w:val="-2"/>
                <w:lang w:val="ru-RU"/>
              </w:rPr>
              <w:t>Идентифика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ционный</w:t>
            </w:r>
            <w:proofErr w:type="spellEnd"/>
            <w:proofErr w:type="gram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номер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налогоплате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льщика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субъекта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129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10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Категория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субъекта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(юридическое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лицо)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64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before="1" w:line="228" w:lineRule="auto"/>
              <w:ind w:left="33" w:right="22" w:firstLine="1"/>
              <w:jc w:val="center"/>
              <w:rPr>
                <w:lang w:val="ru-RU"/>
              </w:rPr>
            </w:pPr>
            <w:r w:rsidRPr="003918C1">
              <w:rPr>
                <w:lang w:val="ru-RU"/>
              </w:rPr>
              <w:t>Полное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сокращенн</w:t>
            </w:r>
            <w:r w:rsidRPr="003918C1">
              <w:rPr>
                <w:lang w:val="ru-RU"/>
              </w:rPr>
              <w:t>ое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(при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наличии)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proofErr w:type="gramStart"/>
            <w:r w:rsidRPr="003918C1">
              <w:rPr>
                <w:spacing w:val="-2"/>
                <w:lang w:val="ru-RU"/>
              </w:rPr>
              <w:t>наименова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4"/>
                <w:lang w:val="ru-RU"/>
              </w:rPr>
              <w:t>ние</w:t>
            </w:r>
            <w:proofErr w:type="spellEnd"/>
            <w:proofErr w:type="gram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юридическ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ого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99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10" w:hanging="1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Организационн</w:t>
            </w:r>
            <w:proofErr w:type="gramStart"/>
            <w:r w:rsidRPr="003918C1">
              <w:rPr>
                <w:spacing w:val="-2"/>
                <w:lang w:val="ru-RU"/>
              </w:rPr>
              <w:t>о-</w:t>
            </w:r>
            <w:proofErr w:type="gram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правовая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форма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с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указанием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4"/>
                <w:lang w:val="ru-RU"/>
              </w:rPr>
              <w:t>кода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организационно-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правовой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формы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соответстви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с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Общероссийским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классификатором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организационно-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правовых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4"/>
                <w:lang w:val="ru-RU"/>
              </w:rPr>
              <w:t>форм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57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33" w:right="22" w:hanging="2"/>
              <w:jc w:val="center"/>
              <w:rPr>
                <w:lang w:val="ru-RU"/>
              </w:rPr>
            </w:pPr>
            <w:r w:rsidRPr="003918C1">
              <w:rPr>
                <w:lang w:val="ru-RU"/>
              </w:rPr>
              <w:t>Адрес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пределах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4"/>
                <w:lang w:val="ru-RU"/>
              </w:rPr>
              <w:t>места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proofErr w:type="gramStart"/>
            <w:r w:rsidRPr="003918C1">
              <w:rPr>
                <w:spacing w:val="-2"/>
                <w:lang w:val="ru-RU"/>
              </w:rPr>
              <w:t>нахождени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10"/>
                <w:lang w:val="ru-RU"/>
              </w:rPr>
              <w:t>я</w:t>
            </w:r>
            <w:proofErr w:type="gram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юридическ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ого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лица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75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before="1" w:line="228" w:lineRule="auto"/>
              <w:ind w:left="28" w:right="18" w:hanging="1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Основной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gramStart"/>
            <w:r w:rsidRPr="003918C1">
              <w:rPr>
                <w:spacing w:val="-2"/>
                <w:lang w:val="ru-RU"/>
              </w:rPr>
              <w:t>государств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енный</w:t>
            </w:r>
            <w:proofErr w:type="spellEnd"/>
            <w:proofErr w:type="gram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регистраци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spacing w:val="-2"/>
                <w:lang w:val="ru-RU"/>
              </w:rPr>
              <w:t>онный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номер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записи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о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государственной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регистраци</w:t>
            </w:r>
            <w:r w:rsidRPr="003918C1">
              <w:rPr>
                <w:spacing w:val="-10"/>
                <w:lang w:val="ru-RU"/>
              </w:rPr>
              <w:t>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юридическ</w:t>
            </w:r>
            <w:r w:rsidRPr="003918C1">
              <w:rPr>
                <w:lang w:val="ru-RU"/>
              </w:rPr>
              <w:t>ого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94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35" w:right="25"/>
              <w:jc w:val="center"/>
              <w:rPr>
                <w:lang w:val="ru-RU"/>
              </w:rPr>
            </w:pPr>
            <w:r w:rsidRPr="003918C1">
              <w:rPr>
                <w:lang w:val="ru-RU"/>
              </w:rPr>
              <w:t>Код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наименование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основного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вида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экономической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деятельности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(при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наличии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-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дополнительных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видов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экономической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деятельности,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осуществляемых</w:t>
            </w:r>
            <w:r w:rsidRPr="003918C1">
              <w:rPr>
                <w:spacing w:val="-7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сфере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креативных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индустрий)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соответствии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с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Общероссийским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классификатором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видов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экономической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22" w:right="1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Объем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финансовой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(тыс.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рублей)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(или)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proofErr w:type="gramStart"/>
            <w:r w:rsidRPr="003918C1">
              <w:rPr>
                <w:spacing w:val="-2"/>
                <w:lang w:val="ru-RU"/>
              </w:rPr>
              <w:t>имущественно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й</w:t>
            </w:r>
            <w:proofErr w:type="gramEnd"/>
            <w:r w:rsidRPr="003918C1">
              <w:rPr>
                <w:lang w:val="ru-RU"/>
              </w:rPr>
              <w:t xml:space="preserve"> (кв. метров)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поддержки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4"/>
                <w:lang w:val="ru-RU"/>
              </w:rPr>
              <w:t>сфере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индустрий,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предоставленн</w:t>
            </w:r>
            <w:r w:rsidRPr="003918C1">
              <w:rPr>
                <w:lang w:val="ru-RU"/>
              </w:rPr>
              <w:t>ой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субъекту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(при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наличии)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33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22" w:right="-15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Идентификационный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номер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proofErr w:type="gramStart"/>
            <w:r w:rsidRPr="003918C1">
              <w:rPr>
                <w:spacing w:val="-2"/>
                <w:lang w:val="ru-RU"/>
              </w:rPr>
              <w:t>налогоплател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r w:rsidRPr="003918C1">
              <w:rPr>
                <w:lang w:val="ru-RU"/>
              </w:rPr>
              <w:t>ьщика</w:t>
            </w:r>
            <w:proofErr w:type="spellEnd"/>
            <w:proofErr w:type="gramEnd"/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органа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государствен</w:t>
            </w:r>
            <w:r w:rsidRPr="003918C1">
              <w:rPr>
                <w:lang w:val="ru-RU"/>
              </w:rPr>
              <w:t>ной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власти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субъекта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Российской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Федерации,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 xml:space="preserve">организации, </w:t>
            </w:r>
            <w:r w:rsidRPr="003918C1">
              <w:rPr>
                <w:spacing w:val="-2"/>
                <w:lang w:val="ru-RU"/>
              </w:rPr>
              <w:t>предоставив</w:t>
            </w:r>
            <w:r w:rsidRPr="003918C1">
              <w:rPr>
                <w:spacing w:val="-4"/>
                <w:lang w:val="ru-RU"/>
              </w:rPr>
              <w:t>ших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субъекту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финансовую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(или)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имущественн</w:t>
            </w:r>
            <w:r w:rsidRPr="003918C1">
              <w:rPr>
                <w:spacing w:val="-6"/>
                <w:lang w:val="ru-RU"/>
              </w:rPr>
              <w:t>ую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поддержку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4"/>
                <w:lang w:val="ru-RU"/>
              </w:rPr>
              <w:t>сфере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индустрий</w:t>
            </w:r>
          </w:p>
          <w:p w:rsidR="001B6D14" w:rsidRPr="003918C1" w:rsidRDefault="001B6D14" w:rsidP="003918C1">
            <w:pPr>
              <w:spacing w:line="148" w:lineRule="exact"/>
              <w:ind w:left="23"/>
              <w:jc w:val="center"/>
            </w:pPr>
            <w:r w:rsidRPr="003918C1">
              <w:rPr>
                <w:spacing w:val="-5"/>
              </w:rPr>
              <w:t>&lt;1&gt;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94"/>
              <w:rPr>
                <w:b/>
                <w:lang w:val="ru-RU"/>
              </w:rPr>
            </w:pPr>
          </w:p>
          <w:p w:rsidR="001B6D14" w:rsidRPr="003918C1" w:rsidRDefault="001B6D14" w:rsidP="003918C1">
            <w:pPr>
              <w:spacing w:line="228" w:lineRule="auto"/>
              <w:ind w:left="20" w:right="-15" w:hanging="1"/>
              <w:jc w:val="center"/>
              <w:rPr>
                <w:lang w:val="ru-RU"/>
              </w:rPr>
            </w:pPr>
            <w:r w:rsidRPr="003918C1">
              <w:rPr>
                <w:spacing w:val="-2"/>
                <w:lang w:val="ru-RU"/>
              </w:rPr>
              <w:t>Наименование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органа</w:t>
            </w:r>
            <w:r w:rsidRPr="003918C1">
              <w:rPr>
                <w:spacing w:val="40"/>
                <w:lang w:val="ru-RU"/>
              </w:rPr>
              <w:t xml:space="preserve"> </w:t>
            </w:r>
            <w:proofErr w:type="spellStart"/>
            <w:proofErr w:type="gramStart"/>
            <w:r w:rsidRPr="003918C1">
              <w:rPr>
                <w:spacing w:val="-2"/>
                <w:lang w:val="ru-RU"/>
              </w:rPr>
              <w:t>государственн</w:t>
            </w:r>
            <w:proofErr w:type="spellEnd"/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ой</w:t>
            </w:r>
            <w:proofErr w:type="gramEnd"/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власти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субъекта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Российской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 xml:space="preserve">Федерации, 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организации,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предоставивш</w:t>
            </w:r>
            <w:r w:rsidRPr="003918C1">
              <w:rPr>
                <w:lang w:val="ru-RU"/>
              </w:rPr>
              <w:t>их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субъекту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креативной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lang w:val="ru-RU"/>
              </w:rPr>
              <w:t>финансовую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и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(или)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имущественну</w:t>
            </w:r>
            <w:r w:rsidRPr="003918C1">
              <w:rPr>
                <w:lang w:val="ru-RU"/>
              </w:rPr>
              <w:t>ю</w:t>
            </w:r>
            <w:r w:rsidRPr="003918C1">
              <w:rPr>
                <w:spacing w:val="-9"/>
                <w:lang w:val="ru-RU"/>
              </w:rPr>
              <w:t xml:space="preserve"> </w:t>
            </w:r>
            <w:r w:rsidRPr="003918C1">
              <w:rPr>
                <w:lang w:val="ru-RU"/>
              </w:rPr>
              <w:t>поддержку</w:t>
            </w:r>
            <w:r w:rsidRPr="003918C1">
              <w:rPr>
                <w:spacing w:val="-8"/>
                <w:lang w:val="ru-RU"/>
              </w:rPr>
              <w:t xml:space="preserve"> </w:t>
            </w:r>
            <w:r w:rsidRPr="003918C1">
              <w:rPr>
                <w:lang w:val="ru-RU"/>
              </w:rPr>
              <w:t>в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сфере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креативных</w:t>
            </w:r>
            <w:r w:rsidRPr="003918C1">
              <w:rPr>
                <w:spacing w:val="40"/>
                <w:lang w:val="ru-RU"/>
              </w:rPr>
              <w:t xml:space="preserve"> </w:t>
            </w:r>
            <w:r w:rsidRPr="003918C1">
              <w:rPr>
                <w:spacing w:val="-2"/>
                <w:lang w:val="ru-RU"/>
              </w:rPr>
              <w:t>индустрий</w:t>
            </w:r>
          </w:p>
          <w:p w:rsidR="001B6D14" w:rsidRPr="003918C1" w:rsidRDefault="001B6D14" w:rsidP="003918C1">
            <w:pPr>
              <w:spacing w:line="145" w:lineRule="exact"/>
              <w:ind w:left="22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14" w:rsidRPr="003918C1" w:rsidRDefault="001B6D14" w:rsidP="003918C1">
            <w:pPr>
              <w:spacing w:before="51"/>
              <w:rPr>
                <w:b/>
                <w:lang w:val="ru-RU"/>
              </w:rPr>
            </w:pPr>
          </w:p>
          <w:p w:rsidR="001B6D14" w:rsidRPr="003918C1" w:rsidRDefault="002A7EDF" w:rsidP="003918C1">
            <w:pPr>
              <w:spacing w:before="1" w:line="228" w:lineRule="auto"/>
              <w:ind w:left="97" w:right="73" w:firstLine="2"/>
              <w:jc w:val="center"/>
              <w:rPr>
                <w:lang w:val="ru-RU"/>
              </w:rPr>
            </w:pPr>
            <w:r w:rsidRPr="002A7EDF">
              <w:rPr>
                <w:lang w:val="ru-RU"/>
              </w:rPr>
              <w:t>Реквизиты приказа Министерства экономического развития и промышленности Пензенской области</w:t>
            </w:r>
          </w:p>
        </w:tc>
      </w:tr>
      <w:tr w:rsidR="00763679" w:rsidRPr="002A7EDF" w:rsidTr="006845C3">
        <w:trPr>
          <w:trHeight w:val="378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10" w:right="1"/>
              <w:jc w:val="center"/>
            </w:pPr>
            <w:r w:rsidRPr="002232C7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10" w:right="3"/>
              <w:jc w:val="center"/>
            </w:pPr>
            <w:r w:rsidRPr="002232C7">
              <w:rPr>
                <w:spacing w:val="-1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8"/>
              <w:jc w:val="center"/>
            </w:pPr>
            <w:r w:rsidRPr="002232C7">
              <w:rPr>
                <w:spacing w:val="-1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6"/>
              <w:jc w:val="center"/>
            </w:pPr>
            <w:r w:rsidRPr="002232C7">
              <w:rPr>
                <w:spacing w:val="-1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8"/>
              <w:jc w:val="center"/>
            </w:pPr>
            <w:r w:rsidRPr="002232C7">
              <w:rPr>
                <w:spacing w:val="-1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8" w:right="2"/>
              <w:jc w:val="center"/>
            </w:pPr>
            <w:r w:rsidRPr="002232C7">
              <w:rPr>
                <w:spacing w:val="-1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8"/>
              <w:jc w:val="center"/>
            </w:pPr>
            <w:r w:rsidRPr="002232C7"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23"/>
              <w:jc w:val="center"/>
            </w:pPr>
            <w:r w:rsidRPr="002232C7">
              <w:rPr>
                <w:spacing w:val="-5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23"/>
              <w:jc w:val="center"/>
            </w:pPr>
            <w:r w:rsidRPr="002232C7">
              <w:rPr>
                <w:spacing w:val="-5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22"/>
              <w:jc w:val="center"/>
            </w:pPr>
            <w:r w:rsidRPr="002232C7">
              <w:rPr>
                <w:spacing w:val="-5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14" w:rsidRPr="002232C7" w:rsidRDefault="001B6D14" w:rsidP="003918C1">
            <w:pPr>
              <w:spacing w:before="7" w:line="165" w:lineRule="exact"/>
              <w:ind w:left="20"/>
              <w:jc w:val="center"/>
            </w:pPr>
            <w:r w:rsidRPr="002232C7">
              <w:rPr>
                <w:spacing w:val="-5"/>
              </w:rPr>
              <w:t>11</w:t>
            </w:r>
          </w:p>
        </w:tc>
      </w:tr>
      <w:tr w:rsidR="00B7355E" w:rsidRPr="002A7EDF" w:rsidTr="006845C3">
        <w:trPr>
          <w:trHeight w:val="413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1"/>
              <w:jc w:val="center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3"/>
              <w:jc w:val="center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6"/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 w:right="2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2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0"/>
              <w:jc w:val="center"/>
              <w:rPr>
                <w:spacing w:val="-5"/>
              </w:rPr>
            </w:pPr>
          </w:p>
        </w:tc>
      </w:tr>
      <w:tr w:rsidR="00B7355E" w:rsidRPr="002A7EDF" w:rsidTr="006845C3">
        <w:trPr>
          <w:trHeight w:val="418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1"/>
              <w:jc w:val="center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3"/>
              <w:jc w:val="center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6"/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 w:right="2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2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0"/>
              <w:jc w:val="center"/>
              <w:rPr>
                <w:spacing w:val="-5"/>
              </w:rPr>
            </w:pPr>
          </w:p>
        </w:tc>
      </w:tr>
      <w:tr w:rsidR="00B7355E" w:rsidRPr="002A7EDF" w:rsidTr="006845C3">
        <w:trPr>
          <w:trHeight w:val="41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1"/>
              <w:jc w:val="center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3"/>
              <w:jc w:val="center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6"/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 w:right="2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2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0"/>
              <w:jc w:val="center"/>
              <w:rPr>
                <w:spacing w:val="-5"/>
              </w:rPr>
            </w:pPr>
          </w:p>
        </w:tc>
      </w:tr>
      <w:tr w:rsidR="00B7355E" w:rsidRPr="002A7EDF" w:rsidTr="006845C3">
        <w:trPr>
          <w:trHeight w:val="416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1"/>
              <w:jc w:val="center"/>
              <w:rPr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10" w:right="3"/>
              <w:jc w:val="center"/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6"/>
              <w:jc w:val="center"/>
              <w:rPr>
                <w:spacing w:val="-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 w:right="2"/>
              <w:jc w:val="center"/>
              <w:rPr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8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3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2"/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5E" w:rsidRPr="002232C7" w:rsidRDefault="00B7355E" w:rsidP="003918C1">
            <w:pPr>
              <w:spacing w:before="7" w:line="165" w:lineRule="exact"/>
              <w:ind w:left="20"/>
              <w:jc w:val="center"/>
              <w:rPr>
                <w:spacing w:val="-5"/>
              </w:rPr>
            </w:pPr>
          </w:p>
        </w:tc>
      </w:tr>
    </w:tbl>
    <w:p w:rsidR="002C5459" w:rsidRPr="002C2189" w:rsidRDefault="002C5459" w:rsidP="003918C1">
      <w:pPr>
        <w:jc w:val="center"/>
        <w:rPr>
          <w:sz w:val="28"/>
          <w:szCs w:val="28"/>
        </w:rPr>
      </w:pPr>
    </w:p>
    <w:sectPr w:rsidR="002C5459" w:rsidRPr="002C2189" w:rsidSect="00B7355E">
      <w:endnotePr>
        <w:numFmt w:val="decimal"/>
      </w:endnotePr>
      <w:pgSz w:w="16840" w:h="11907" w:orient="landscape"/>
      <w:pgMar w:top="568" w:right="851" w:bottom="1418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14" w:rsidRDefault="00373A14" w:rsidP="00C8005D">
      <w:r>
        <w:separator/>
      </w:r>
    </w:p>
  </w:endnote>
  <w:endnote w:type="continuationSeparator" w:id="0">
    <w:p w:rsidR="00373A14" w:rsidRDefault="00373A14" w:rsidP="00C8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14" w:rsidRDefault="00373A14" w:rsidP="00C8005D">
      <w:r>
        <w:separator/>
      </w:r>
    </w:p>
  </w:footnote>
  <w:footnote w:type="continuationSeparator" w:id="0">
    <w:p w:rsidR="00373A14" w:rsidRDefault="00373A14" w:rsidP="00C8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306"/>
    <w:multiLevelType w:val="multilevel"/>
    <w:tmpl w:val="6F2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B4380"/>
    <w:multiLevelType w:val="hybridMultilevel"/>
    <w:tmpl w:val="BB66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70EA"/>
    <w:multiLevelType w:val="multilevel"/>
    <w:tmpl w:val="192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C03AAF"/>
    <w:multiLevelType w:val="hybridMultilevel"/>
    <w:tmpl w:val="1654D7E2"/>
    <w:lvl w:ilvl="0" w:tplc="04190009">
      <w:start w:val="1"/>
      <w:numFmt w:val="bullet"/>
      <w:lvlText w:val=""/>
      <w:lvlJc w:val="left"/>
      <w:pPr>
        <w:ind w:left="68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CE08E6"/>
    <w:multiLevelType w:val="hybridMultilevel"/>
    <w:tmpl w:val="3B441D50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5714FD4"/>
    <w:multiLevelType w:val="hybridMultilevel"/>
    <w:tmpl w:val="65B0777C"/>
    <w:lvl w:ilvl="0" w:tplc="54549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E6684"/>
    <w:multiLevelType w:val="multilevel"/>
    <w:tmpl w:val="602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D23FD"/>
    <w:multiLevelType w:val="hybridMultilevel"/>
    <w:tmpl w:val="AEFA4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906486"/>
    <w:multiLevelType w:val="hybridMultilevel"/>
    <w:tmpl w:val="149E62E2"/>
    <w:lvl w:ilvl="0" w:tplc="1CB6C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FE2267"/>
    <w:multiLevelType w:val="multilevel"/>
    <w:tmpl w:val="EA2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157452"/>
    <w:multiLevelType w:val="hybridMultilevel"/>
    <w:tmpl w:val="7908ADE4"/>
    <w:lvl w:ilvl="0" w:tplc="ACE8AD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A825F0E">
      <w:numFmt w:val="decimal"/>
      <w:lvlText w:val=""/>
      <w:lvlJc w:val="left"/>
    </w:lvl>
    <w:lvl w:ilvl="2" w:tplc="204A0F1E">
      <w:numFmt w:val="decimal"/>
      <w:lvlText w:val=""/>
      <w:lvlJc w:val="left"/>
    </w:lvl>
    <w:lvl w:ilvl="3" w:tplc="36F24A1E">
      <w:numFmt w:val="decimal"/>
      <w:lvlText w:val=""/>
      <w:lvlJc w:val="left"/>
    </w:lvl>
    <w:lvl w:ilvl="4" w:tplc="BFCA228E">
      <w:numFmt w:val="decimal"/>
      <w:lvlText w:val=""/>
      <w:lvlJc w:val="left"/>
    </w:lvl>
    <w:lvl w:ilvl="5" w:tplc="ED8CABAE">
      <w:numFmt w:val="decimal"/>
      <w:lvlText w:val=""/>
      <w:lvlJc w:val="left"/>
    </w:lvl>
    <w:lvl w:ilvl="6" w:tplc="D7E856D8">
      <w:numFmt w:val="decimal"/>
      <w:lvlText w:val=""/>
      <w:lvlJc w:val="left"/>
    </w:lvl>
    <w:lvl w:ilvl="7" w:tplc="2110B45E">
      <w:numFmt w:val="decimal"/>
      <w:lvlText w:val=""/>
      <w:lvlJc w:val="left"/>
    </w:lvl>
    <w:lvl w:ilvl="8" w:tplc="1D36E164">
      <w:numFmt w:val="decimal"/>
      <w:lvlText w:val=""/>
      <w:lvlJc w:val="left"/>
    </w:lvl>
  </w:abstractNum>
  <w:abstractNum w:abstractNumId="11">
    <w:nsid w:val="5E3F5378"/>
    <w:multiLevelType w:val="hybridMultilevel"/>
    <w:tmpl w:val="F7DA0A7C"/>
    <w:lvl w:ilvl="0" w:tplc="43FA5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566790"/>
    <w:multiLevelType w:val="hybridMultilevel"/>
    <w:tmpl w:val="B254C990"/>
    <w:lvl w:ilvl="0" w:tplc="50380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D76D75"/>
    <w:multiLevelType w:val="hybridMultilevel"/>
    <w:tmpl w:val="9D86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B522B"/>
    <w:multiLevelType w:val="hybridMultilevel"/>
    <w:tmpl w:val="C5E8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3"/>
  </w:num>
  <w:num w:numId="7">
    <w:abstractNumId w:val="5"/>
  </w:num>
  <w:num w:numId="8">
    <w:abstractNumId w:val="2"/>
  </w:num>
  <w:num w:numId="9">
    <w:abstractNumId w:val="14"/>
  </w:num>
  <w:num w:numId="10">
    <w:abstractNumId w:val="1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B0"/>
    <w:rsid w:val="000029D4"/>
    <w:rsid w:val="0000693E"/>
    <w:rsid w:val="00011570"/>
    <w:rsid w:val="00011B7A"/>
    <w:rsid w:val="00015E3B"/>
    <w:rsid w:val="00024320"/>
    <w:rsid w:val="0002519F"/>
    <w:rsid w:val="00026950"/>
    <w:rsid w:val="0003016B"/>
    <w:rsid w:val="0003203B"/>
    <w:rsid w:val="0003263B"/>
    <w:rsid w:val="00032D71"/>
    <w:rsid w:val="00035CD5"/>
    <w:rsid w:val="000423BF"/>
    <w:rsid w:val="00046FB2"/>
    <w:rsid w:val="00053580"/>
    <w:rsid w:val="00062B61"/>
    <w:rsid w:val="00062EBA"/>
    <w:rsid w:val="00063DFC"/>
    <w:rsid w:val="0006486A"/>
    <w:rsid w:val="00073736"/>
    <w:rsid w:val="00076BF1"/>
    <w:rsid w:val="00077581"/>
    <w:rsid w:val="00080F93"/>
    <w:rsid w:val="0008214C"/>
    <w:rsid w:val="00087896"/>
    <w:rsid w:val="000A06CB"/>
    <w:rsid w:val="000A1105"/>
    <w:rsid w:val="000A29BB"/>
    <w:rsid w:val="000A4C4D"/>
    <w:rsid w:val="000A4E95"/>
    <w:rsid w:val="000B6942"/>
    <w:rsid w:val="000B7987"/>
    <w:rsid w:val="000C038C"/>
    <w:rsid w:val="000C556D"/>
    <w:rsid w:val="000C7C7B"/>
    <w:rsid w:val="000D09BF"/>
    <w:rsid w:val="000E11A7"/>
    <w:rsid w:val="000E1262"/>
    <w:rsid w:val="000E189E"/>
    <w:rsid w:val="000E40DB"/>
    <w:rsid w:val="000E6078"/>
    <w:rsid w:val="000F61CD"/>
    <w:rsid w:val="00104D75"/>
    <w:rsid w:val="00106639"/>
    <w:rsid w:val="00115D38"/>
    <w:rsid w:val="00116567"/>
    <w:rsid w:val="00125EFE"/>
    <w:rsid w:val="00135125"/>
    <w:rsid w:val="001367D2"/>
    <w:rsid w:val="00142D12"/>
    <w:rsid w:val="001457BE"/>
    <w:rsid w:val="001459E6"/>
    <w:rsid w:val="001505F6"/>
    <w:rsid w:val="001514D4"/>
    <w:rsid w:val="00151B54"/>
    <w:rsid w:val="001714B8"/>
    <w:rsid w:val="00172BE3"/>
    <w:rsid w:val="001748BB"/>
    <w:rsid w:val="00174BA1"/>
    <w:rsid w:val="00176BA0"/>
    <w:rsid w:val="001778F7"/>
    <w:rsid w:val="00180310"/>
    <w:rsid w:val="001822F6"/>
    <w:rsid w:val="001847D3"/>
    <w:rsid w:val="00193501"/>
    <w:rsid w:val="00193D04"/>
    <w:rsid w:val="00194FEF"/>
    <w:rsid w:val="001A0421"/>
    <w:rsid w:val="001A75A2"/>
    <w:rsid w:val="001B0F1C"/>
    <w:rsid w:val="001B6D14"/>
    <w:rsid w:val="001B7344"/>
    <w:rsid w:val="001B78AF"/>
    <w:rsid w:val="001D24EB"/>
    <w:rsid w:val="001D4BDC"/>
    <w:rsid w:val="001D5CE3"/>
    <w:rsid w:val="001D5F5F"/>
    <w:rsid w:val="001E5128"/>
    <w:rsid w:val="001E788B"/>
    <w:rsid w:val="001F1C68"/>
    <w:rsid w:val="001F4AE3"/>
    <w:rsid w:val="001F4C14"/>
    <w:rsid w:val="00202713"/>
    <w:rsid w:val="00205CEB"/>
    <w:rsid w:val="0021031C"/>
    <w:rsid w:val="002117BD"/>
    <w:rsid w:val="0022144E"/>
    <w:rsid w:val="002221CA"/>
    <w:rsid w:val="00223054"/>
    <w:rsid w:val="002232C7"/>
    <w:rsid w:val="002235DC"/>
    <w:rsid w:val="002242CD"/>
    <w:rsid w:val="00225D41"/>
    <w:rsid w:val="00226B1E"/>
    <w:rsid w:val="00226DC8"/>
    <w:rsid w:val="002272B0"/>
    <w:rsid w:val="00227598"/>
    <w:rsid w:val="00236319"/>
    <w:rsid w:val="002378BB"/>
    <w:rsid w:val="002426F2"/>
    <w:rsid w:val="002505FA"/>
    <w:rsid w:val="002574DF"/>
    <w:rsid w:val="00257EF9"/>
    <w:rsid w:val="002602CF"/>
    <w:rsid w:val="00261545"/>
    <w:rsid w:val="00273E52"/>
    <w:rsid w:val="0027439A"/>
    <w:rsid w:val="0027650C"/>
    <w:rsid w:val="00281FAE"/>
    <w:rsid w:val="00282EDA"/>
    <w:rsid w:val="00282F52"/>
    <w:rsid w:val="00283289"/>
    <w:rsid w:val="00290762"/>
    <w:rsid w:val="00294E10"/>
    <w:rsid w:val="00297616"/>
    <w:rsid w:val="002A0466"/>
    <w:rsid w:val="002A0C88"/>
    <w:rsid w:val="002A1660"/>
    <w:rsid w:val="002A406D"/>
    <w:rsid w:val="002A46A3"/>
    <w:rsid w:val="002A4AF0"/>
    <w:rsid w:val="002A5E42"/>
    <w:rsid w:val="002A7EDF"/>
    <w:rsid w:val="002B3F48"/>
    <w:rsid w:val="002B4063"/>
    <w:rsid w:val="002B559B"/>
    <w:rsid w:val="002C2189"/>
    <w:rsid w:val="002C5459"/>
    <w:rsid w:val="002C7108"/>
    <w:rsid w:val="002C7DAC"/>
    <w:rsid w:val="002D0443"/>
    <w:rsid w:val="002D04E6"/>
    <w:rsid w:val="002D17A3"/>
    <w:rsid w:val="002D35AE"/>
    <w:rsid w:val="002D710D"/>
    <w:rsid w:val="002E1A15"/>
    <w:rsid w:val="002E272F"/>
    <w:rsid w:val="002E74B1"/>
    <w:rsid w:val="002F2671"/>
    <w:rsid w:val="002F4502"/>
    <w:rsid w:val="002F7E7E"/>
    <w:rsid w:val="003005E4"/>
    <w:rsid w:val="00303150"/>
    <w:rsid w:val="0030408D"/>
    <w:rsid w:val="00306049"/>
    <w:rsid w:val="00307C2A"/>
    <w:rsid w:val="00314BE8"/>
    <w:rsid w:val="003240DB"/>
    <w:rsid w:val="003301F2"/>
    <w:rsid w:val="003323D3"/>
    <w:rsid w:val="003333F5"/>
    <w:rsid w:val="003343B0"/>
    <w:rsid w:val="003428CF"/>
    <w:rsid w:val="00342BB0"/>
    <w:rsid w:val="00344A78"/>
    <w:rsid w:val="00347B10"/>
    <w:rsid w:val="00361873"/>
    <w:rsid w:val="00363EAF"/>
    <w:rsid w:val="0036403E"/>
    <w:rsid w:val="0036461C"/>
    <w:rsid w:val="0037095D"/>
    <w:rsid w:val="00373A14"/>
    <w:rsid w:val="00384530"/>
    <w:rsid w:val="003901EF"/>
    <w:rsid w:val="003918C1"/>
    <w:rsid w:val="00395F87"/>
    <w:rsid w:val="003973A7"/>
    <w:rsid w:val="003A14E4"/>
    <w:rsid w:val="003A4154"/>
    <w:rsid w:val="003A6C37"/>
    <w:rsid w:val="003B0E08"/>
    <w:rsid w:val="003B2A45"/>
    <w:rsid w:val="003B4E13"/>
    <w:rsid w:val="003B5F18"/>
    <w:rsid w:val="003B7F14"/>
    <w:rsid w:val="003C0558"/>
    <w:rsid w:val="003C314A"/>
    <w:rsid w:val="003C5031"/>
    <w:rsid w:val="003D4927"/>
    <w:rsid w:val="003D68B6"/>
    <w:rsid w:val="003D715F"/>
    <w:rsid w:val="003E0286"/>
    <w:rsid w:val="003E1D87"/>
    <w:rsid w:val="003E4A23"/>
    <w:rsid w:val="003F19D2"/>
    <w:rsid w:val="003F659C"/>
    <w:rsid w:val="003F6EED"/>
    <w:rsid w:val="003F7B6E"/>
    <w:rsid w:val="00400046"/>
    <w:rsid w:val="00401370"/>
    <w:rsid w:val="0040538F"/>
    <w:rsid w:val="004056DC"/>
    <w:rsid w:val="00405E7F"/>
    <w:rsid w:val="0041654F"/>
    <w:rsid w:val="00421E34"/>
    <w:rsid w:val="00425212"/>
    <w:rsid w:val="00425B61"/>
    <w:rsid w:val="004310F3"/>
    <w:rsid w:val="00432D72"/>
    <w:rsid w:val="0043429D"/>
    <w:rsid w:val="004377C2"/>
    <w:rsid w:val="00437F03"/>
    <w:rsid w:val="0044468C"/>
    <w:rsid w:val="00444ED3"/>
    <w:rsid w:val="00447637"/>
    <w:rsid w:val="00467A63"/>
    <w:rsid w:val="00470621"/>
    <w:rsid w:val="00480EAD"/>
    <w:rsid w:val="00490F59"/>
    <w:rsid w:val="00491FEA"/>
    <w:rsid w:val="004942C6"/>
    <w:rsid w:val="00495366"/>
    <w:rsid w:val="004A66EB"/>
    <w:rsid w:val="004A7727"/>
    <w:rsid w:val="004B11FF"/>
    <w:rsid w:val="004B6AAA"/>
    <w:rsid w:val="004C1900"/>
    <w:rsid w:val="004C3DAA"/>
    <w:rsid w:val="004D44A8"/>
    <w:rsid w:val="004E3B95"/>
    <w:rsid w:val="004E44A6"/>
    <w:rsid w:val="004E5256"/>
    <w:rsid w:val="004E5525"/>
    <w:rsid w:val="004F68FB"/>
    <w:rsid w:val="00502797"/>
    <w:rsid w:val="005106C4"/>
    <w:rsid w:val="005122D3"/>
    <w:rsid w:val="00512437"/>
    <w:rsid w:val="005250AF"/>
    <w:rsid w:val="00525E71"/>
    <w:rsid w:val="005262CD"/>
    <w:rsid w:val="005364DF"/>
    <w:rsid w:val="00537F72"/>
    <w:rsid w:val="0054517D"/>
    <w:rsid w:val="005471AE"/>
    <w:rsid w:val="00547730"/>
    <w:rsid w:val="00551F0D"/>
    <w:rsid w:val="00557954"/>
    <w:rsid w:val="005667D8"/>
    <w:rsid w:val="00576198"/>
    <w:rsid w:val="00582C6C"/>
    <w:rsid w:val="00596AE2"/>
    <w:rsid w:val="005A2C28"/>
    <w:rsid w:val="005B5689"/>
    <w:rsid w:val="005B6F7C"/>
    <w:rsid w:val="005C3408"/>
    <w:rsid w:val="005D275B"/>
    <w:rsid w:val="005D4BCD"/>
    <w:rsid w:val="005D6C1C"/>
    <w:rsid w:val="005E3642"/>
    <w:rsid w:val="005E6C8C"/>
    <w:rsid w:val="005F08E5"/>
    <w:rsid w:val="005F1404"/>
    <w:rsid w:val="005F56D5"/>
    <w:rsid w:val="005F6058"/>
    <w:rsid w:val="005F7F35"/>
    <w:rsid w:val="006063FD"/>
    <w:rsid w:val="0060643A"/>
    <w:rsid w:val="00606B20"/>
    <w:rsid w:val="00607D62"/>
    <w:rsid w:val="006140F0"/>
    <w:rsid w:val="006220E1"/>
    <w:rsid w:val="00626F8A"/>
    <w:rsid w:val="00627C4A"/>
    <w:rsid w:val="00630FFA"/>
    <w:rsid w:val="00632FE5"/>
    <w:rsid w:val="00633724"/>
    <w:rsid w:val="00634B48"/>
    <w:rsid w:val="00646994"/>
    <w:rsid w:val="0066121A"/>
    <w:rsid w:val="00667AA2"/>
    <w:rsid w:val="006730C1"/>
    <w:rsid w:val="00683F64"/>
    <w:rsid w:val="006845C3"/>
    <w:rsid w:val="00685C91"/>
    <w:rsid w:val="0069529F"/>
    <w:rsid w:val="00695F69"/>
    <w:rsid w:val="006A2CF6"/>
    <w:rsid w:val="006B3BF6"/>
    <w:rsid w:val="006C173C"/>
    <w:rsid w:val="006C57DD"/>
    <w:rsid w:val="006C6313"/>
    <w:rsid w:val="006C7F51"/>
    <w:rsid w:val="006D0750"/>
    <w:rsid w:val="006D7C65"/>
    <w:rsid w:val="006E0096"/>
    <w:rsid w:val="006E27B7"/>
    <w:rsid w:val="006E2E2A"/>
    <w:rsid w:val="006E6DA5"/>
    <w:rsid w:val="006F3C92"/>
    <w:rsid w:val="00700E0C"/>
    <w:rsid w:val="00701FEC"/>
    <w:rsid w:val="00706F20"/>
    <w:rsid w:val="00707A02"/>
    <w:rsid w:val="00714299"/>
    <w:rsid w:val="0072012B"/>
    <w:rsid w:val="00725375"/>
    <w:rsid w:val="00730CEC"/>
    <w:rsid w:val="007407AC"/>
    <w:rsid w:val="007424A2"/>
    <w:rsid w:val="007573C0"/>
    <w:rsid w:val="007611B4"/>
    <w:rsid w:val="00763679"/>
    <w:rsid w:val="007674EE"/>
    <w:rsid w:val="00781B15"/>
    <w:rsid w:val="00781B45"/>
    <w:rsid w:val="00783BF7"/>
    <w:rsid w:val="007844C5"/>
    <w:rsid w:val="00790624"/>
    <w:rsid w:val="007914FA"/>
    <w:rsid w:val="007917EF"/>
    <w:rsid w:val="00792A72"/>
    <w:rsid w:val="00795782"/>
    <w:rsid w:val="00796794"/>
    <w:rsid w:val="007A1F65"/>
    <w:rsid w:val="007B3FEF"/>
    <w:rsid w:val="007B70EF"/>
    <w:rsid w:val="007C67BB"/>
    <w:rsid w:val="007C6B2C"/>
    <w:rsid w:val="007D2BB1"/>
    <w:rsid w:val="007D6C71"/>
    <w:rsid w:val="007E0023"/>
    <w:rsid w:val="007E39FF"/>
    <w:rsid w:val="007F043B"/>
    <w:rsid w:val="00810A7F"/>
    <w:rsid w:val="00812825"/>
    <w:rsid w:val="00812F6D"/>
    <w:rsid w:val="00820FC3"/>
    <w:rsid w:val="0082335A"/>
    <w:rsid w:val="00830DC4"/>
    <w:rsid w:val="00837B55"/>
    <w:rsid w:val="00846B6D"/>
    <w:rsid w:val="00851B18"/>
    <w:rsid w:val="00854514"/>
    <w:rsid w:val="00854CF0"/>
    <w:rsid w:val="008566E7"/>
    <w:rsid w:val="00863292"/>
    <w:rsid w:val="00880368"/>
    <w:rsid w:val="0088151E"/>
    <w:rsid w:val="0089091F"/>
    <w:rsid w:val="00895AD7"/>
    <w:rsid w:val="00896EC8"/>
    <w:rsid w:val="00897039"/>
    <w:rsid w:val="008A3FCA"/>
    <w:rsid w:val="008A44E3"/>
    <w:rsid w:val="008A46BF"/>
    <w:rsid w:val="008A5953"/>
    <w:rsid w:val="008A6BEC"/>
    <w:rsid w:val="008A7EA2"/>
    <w:rsid w:val="008B2CC0"/>
    <w:rsid w:val="008B34D5"/>
    <w:rsid w:val="008C7514"/>
    <w:rsid w:val="008C77ED"/>
    <w:rsid w:val="008D0B06"/>
    <w:rsid w:val="008D0D76"/>
    <w:rsid w:val="008D1B95"/>
    <w:rsid w:val="008D244D"/>
    <w:rsid w:val="008E0788"/>
    <w:rsid w:val="008E3AD3"/>
    <w:rsid w:val="008E76FF"/>
    <w:rsid w:val="008E7AB9"/>
    <w:rsid w:val="008F205F"/>
    <w:rsid w:val="00901F9D"/>
    <w:rsid w:val="009040B3"/>
    <w:rsid w:val="009128FA"/>
    <w:rsid w:val="00915026"/>
    <w:rsid w:val="00915983"/>
    <w:rsid w:val="00917DCE"/>
    <w:rsid w:val="0092403B"/>
    <w:rsid w:val="009342C1"/>
    <w:rsid w:val="00935DFB"/>
    <w:rsid w:val="009379A0"/>
    <w:rsid w:val="00937A49"/>
    <w:rsid w:val="00941416"/>
    <w:rsid w:val="00944C60"/>
    <w:rsid w:val="0095098F"/>
    <w:rsid w:val="00954834"/>
    <w:rsid w:val="0095523D"/>
    <w:rsid w:val="009552CA"/>
    <w:rsid w:val="009641A7"/>
    <w:rsid w:val="009713A1"/>
    <w:rsid w:val="00973BC4"/>
    <w:rsid w:val="0097470F"/>
    <w:rsid w:val="00980F9D"/>
    <w:rsid w:val="0098152F"/>
    <w:rsid w:val="00983CB1"/>
    <w:rsid w:val="00983F05"/>
    <w:rsid w:val="00985B88"/>
    <w:rsid w:val="00985FC0"/>
    <w:rsid w:val="009874CE"/>
    <w:rsid w:val="00993526"/>
    <w:rsid w:val="009A0DF1"/>
    <w:rsid w:val="009A43BE"/>
    <w:rsid w:val="009B1641"/>
    <w:rsid w:val="009B31C0"/>
    <w:rsid w:val="009B46E9"/>
    <w:rsid w:val="009D670B"/>
    <w:rsid w:val="009E0020"/>
    <w:rsid w:val="009E0134"/>
    <w:rsid w:val="009E246C"/>
    <w:rsid w:val="009E34D4"/>
    <w:rsid w:val="009E5283"/>
    <w:rsid w:val="009E5F16"/>
    <w:rsid w:val="009F4764"/>
    <w:rsid w:val="009F47F6"/>
    <w:rsid w:val="009F67C5"/>
    <w:rsid w:val="009F7E57"/>
    <w:rsid w:val="00A022C6"/>
    <w:rsid w:val="00A0272C"/>
    <w:rsid w:val="00A04579"/>
    <w:rsid w:val="00A12DF5"/>
    <w:rsid w:val="00A134C0"/>
    <w:rsid w:val="00A2543C"/>
    <w:rsid w:val="00A460EC"/>
    <w:rsid w:val="00A4749B"/>
    <w:rsid w:val="00A476C5"/>
    <w:rsid w:val="00A47B01"/>
    <w:rsid w:val="00A52F66"/>
    <w:rsid w:val="00A55B96"/>
    <w:rsid w:val="00A5712A"/>
    <w:rsid w:val="00A60AF3"/>
    <w:rsid w:val="00A64741"/>
    <w:rsid w:val="00A65C51"/>
    <w:rsid w:val="00A6661C"/>
    <w:rsid w:val="00A758E1"/>
    <w:rsid w:val="00A77FA4"/>
    <w:rsid w:val="00A81F2F"/>
    <w:rsid w:val="00A8231E"/>
    <w:rsid w:val="00A8681E"/>
    <w:rsid w:val="00A87387"/>
    <w:rsid w:val="00A8783C"/>
    <w:rsid w:val="00A911B6"/>
    <w:rsid w:val="00A92B07"/>
    <w:rsid w:val="00A96202"/>
    <w:rsid w:val="00AB2500"/>
    <w:rsid w:val="00AB2E6F"/>
    <w:rsid w:val="00AC5A04"/>
    <w:rsid w:val="00AD0135"/>
    <w:rsid w:val="00AD058F"/>
    <w:rsid w:val="00AD581A"/>
    <w:rsid w:val="00AE745B"/>
    <w:rsid w:val="00B01CCB"/>
    <w:rsid w:val="00B07A13"/>
    <w:rsid w:val="00B1443B"/>
    <w:rsid w:val="00B14A44"/>
    <w:rsid w:val="00B15EC0"/>
    <w:rsid w:val="00B162F3"/>
    <w:rsid w:val="00B26C48"/>
    <w:rsid w:val="00B273B1"/>
    <w:rsid w:val="00B30269"/>
    <w:rsid w:val="00B321B8"/>
    <w:rsid w:val="00B3244F"/>
    <w:rsid w:val="00B4040A"/>
    <w:rsid w:val="00B449A7"/>
    <w:rsid w:val="00B47B8C"/>
    <w:rsid w:val="00B502B5"/>
    <w:rsid w:val="00B513E0"/>
    <w:rsid w:val="00B5178B"/>
    <w:rsid w:val="00B53565"/>
    <w:rsid w:val="00B5386A"/>
    <w:rsid w:val="00B53CD8"/>
    <w:rsid w:val="00B56682"/>
    <w:rsid w:val="00B623EF"/>
    <w:rsid w:val="00B6743F"/>
    <w:rsid w:val="00B7355E"/>
    <w:rsid w:val="00B801AB"/>
    <w:rsid w:val="00B8310A"/>
    <w:rsid w:val="00B8492F"/>
    <w:rsid w:val="00B91E69"/>
    <w:rsid w:val="00B930C1"/>
    <w:rsid w:val="00B9463A"/>
    <w:rsid w:val="00BA0229"/>
    <w:rsid w:val="00BA2173"/>
    <w:rsid w:val="00BA6E18"/>
    <w:rsid w:val="00BA767E"/>
    <w:rsid w:val="00BB6DF6"/>
    <w:rsid w:val="00BC36E7"/>
    <w:rsid w:val="00BC4121"/>
    <w:rsid w:val="00BC79C4"/>
    <w:rsid w:val="00BE09C7"/>
    <w:rsid w:val="00BE1ABE"/>
    <w:rsid w:val="00BE21E3"/>
    <w:rsid w:val="00BE58DA"/>
    <w:rsid w:val="00BE5CB7"/>
    <w:rsid w:val="00BE6AA6"/>
    <w:rsid w:val="00BE7F20"/>
    <w:rsid w:val="00BF2180"/>
    <w:rsid w:val="00BF4863"/>
    <w:rsid w:val="00BF6836"/>
    <w:rsid w:val="00C03289"/>
    <w:rsid w:val="00C11CB9"/>
    <w:rsid w:val="00C137F1"/>
    <w:rsid w:val="00C146B2"/>
    <w:rsid w:val="00C15AFE"/>
    <w:rsid w:val="00C16540"/>
    <w:rsid w:val="00C1665A"/>
    <w:rsid w:val="00C227B7"/>
    <w:rsid w:val="00C23CFB"/>
    <w:rsid w:val="00C2533C"/>
    <w:rsid w:val="00C309E1"/>
    <w:rsid w:val="00C32A0F"/>
    <w:rsid w:val="00C32B06"/>
    <w:rsid w:val="00C35A42"/>
    <w:rsid w:val="00C52145"/>
    <w:rsid w:val="00C53EA8"/>
    <w:rsid w:val="00C644E7"/>
    <w:rsid w:val="00C668D4"/>
    <w:rsid w:val="00C772DE"/>
    <w:rsid w:val="00C773A1"/>
    <w:rsid w:val="00C8005D"/>
    <w:rsid w:val="00C84825"/>
    <w:rsid w:val="00C855A0"/>
    <w:rsid w:val="00C90437"/>
    <w:rsid w:val="00CA0707"/>
    <w:rsid w:val="00CA3DBC"/>
    <w:rsid w:val="00CB4E15"/>
    <w:rsid w:val="00CC0726"/>
    <w:rsid w:val="00CC5A1B"/>
    <w:rsid w:val="00CD081E"/>
    <w:rsid w:val="00CD0C49"/>
    <w:rsid w:val="00CD2245"/>
    <w:rsid w:val="00CD33EF"/>
    <w:rsid w:val="00CD68C5"/>
    <w:rsid w:val="00CD7E97"/>
    <w:rsid w:val="00CE1FEC"/>
    <w:rsid w:val="00CE322D"/>
    <w:rsid w:val="00CE41CD"/>
    <w:rsid w:val="00CE7E0A"/>
    <w:rsid w:val="00CF6B93"/>
    <w:rsid w:val="00D022CF"/>
    <w:rsid w:val="00D024FE"/>
    <w:rsid w:val="00D1706D"/>
    <w:rsid w:val="00D20609"/>
    <w:rsid w:val="00D20E43"/>
    <w:rsid w:val="00D22420"/>
    <w:rsid w:val="00D24479"/>
    <w:rsid w:val="00D25C31"/>
    <w:rsid w:val="00D2652C"/>
    <w:rsid w:val="00D26A86"/>
    <w:rsid w:val="00D4279D"/>
    <w:rsid w:val="00D42984"/>
    <w:rsid w:val="00D47018"/>
    <w:rsid w:val="00D52340"/>
    <w:rsid w:val="00D62736"/>
    <w:rsid w:val="00D637D6"/>
    <w:rsid w:val="00D64C09"/>
    <w:rsid w:val="00D65248"/>
    <w:rsid w:val="00D65820"/>
    <w:rsid w:val="00D7469D"/>
    <w:rsid w:val="00D767E4"/>
    <w:rsid w:val="00D82631"/>
    <w:rsid w:val="00D84907"/>
    <w:rsid w:val="00D852CF"/>
    <w:rsid w:val="00D85C9F"/>
    <w:rsid w:val="00D94E6A"/>
    <w:rsid w:val="00D95291"/>
    <w:rsid w:val="00DA1CAA"/>
    <w:rsid w:val="00DA46EC"/>
    <w:rsid w:val="00DA5152"/>
    <w:rsid w:val="00DA60B8"/>
    <w:rsid w:val="00DA752B"/>
    <w:rsid w:val="00DB24E0"/>
    <w:rsid w:val="00DB7996"/>
    <w:rsid w:val="00DC3FDE"/>
    <w:rsid w:val="00DC6F55"/>
    <w:rsid w:val="00DD5D2F"/>
    <w:rsid w:val="00DD5EC8"/>
    <w:rsid w:val="00DD643D"/>
    <w:rsid w:val="00DE3087"/>
    <w:rsid w:val="00DF5C17"/>
    <w:rsid w:val="00E0078F"/>
    <w:rsid w:val="00E026B9"/>
    <w:rsid w:val="00E10E8C"/>
    <w:rsid w:val="00E126BD"/>
    <w:rsid w:val="00E13B92"/>
    <w:rsid w:val="00E15A33"/>
    <w:rsid w:val="00E15EF9"/>
    <w:rsid w:val="00E172C8"/>
    <w:rsid w:val="00E24AE9"/>
    <w:rsid w:val="00E267CB"/>
    <w:rsid w:val="00E442DE"/>
    <w:rsid w:val="00E45053"/>
    <w:rsid w:val="00E46089"/>
    <w:rsid w:val="00E50D2C"/>
    <w:rsid w:val="00E51126"/>
    <w:rsid w:val="00E5201D"/>
    <w:rsid w:val="00E53F89"/>
    <w:rsid w:val="00E70731"/>
    <w:rsid w:val="00E70E7E"/>
    <w:rsid w:val="00E72874"/>
    <w:rsid w:val="00E7560A"/>
    <w:rsid w:val="00E76617"/>
    <w:rsid w:val="00E80297"/>
    <w:rsid w:val="00E80B15"/>
    <w:rsid w:val="00E80E42"/>
    <w:rsid w:val="00E857B4"/>
    <w:rsid w:val="00E87A50"/>
    <w:rsid w:val="00E91E98"/>
    <w:rsid w:val="00E92DF3"/>
    <w:rsid w:val="00E93DEA"/>
    <w:rsid w:val="00E94AF2"/>
    <w:rsid w:val="00E95080"/>
    <w:rsid w:val="00E95D16"/>
    <w:rsid w:val="00E95FE4"/>
    <w:rsid w:val="00EA052B"/>
    <w:rsid w:val="00EB0CE4"/>
    <w:rsid w:val="00EB13D5"/>
    <w:rsid w:val="00EC1DBB"/>
    <w:rsid w:val="00ED4975"/>
    <w:rsid w:val="00ED6D7E"/>
    <w:rsid w:val="00EE08E6"/>
    <w:rsid w:val="00EE256F"/>
    <w:rsid w:val="00EE5F1C"/>
    <w:rsid w:val="00EE6CEC"/>
    <w:rsid w:val="00EF18B1"/>
    <w:rsid w:val="00EF3701"/>
    <w:rsid w:val="00F033C2"/>
    <w:rsid w:val="00F12FFC"/>
    <w:rsid w:val="00F13E1C"/>
    <w:rsid w:val="00F14A3B"/>
    <w:rsid w:val="00F2546D"/>
    <w:rsid w:val="00F26DF6"/>
    <w:rsid w:val="00F27E33"/>
    <w:rsid w:val="00F341C0"/>
    <w:rsid w:val="00F3447A"/>
    <w:rsid w:val="00F408D7"/>
    <w:rsid w:val="00F463B9"/>
    <w:rsid w:val="00F468C7"/>
    <w:rsid w:val="00F47301"/>
    <w:rsid w:val="00F54BDC"/>
    <w:rsid w:val="00F575DE"/>
    <w:rsid w:val="00F611E3"/>
    <w:rsid w:val="00F614BF"/>
    <w:rsid w:val="00F72D33"/>
    <w:rsid w:val="00F736A8"/>
    <w:rsid w:val="00F77006"/>
    <w:rsid w:val="00F77553"/>
    <w:rsid w:val="00F77D40"/>
    <w:rsid w:val="00F84B18"/>
    <w:rsid w:val="00F904E9"/>
    <w:rsid w:val="00F91E38"/>
    <w:rsid w:val="00F92FCE"/>
    <w:rsid w:val="00F933C3"/>
    <w:rsid w:val="00FA7B9D"/>
    <w:rsid w:val="00FB08CC"/>
    <w:rsid w:val="00FB1678"/>
    <w:rsid w:val="00FB33F0"/>
    <w:rsid w:val="00FB3A91"/>
    <w:rsid w:val="00FC2AB5"/>
    <w:rsid w:val="00FC2F57"/>
    <w:rsid w:val="00FC58B0"/>
    <w:rsid w:val="00FD0927"/>
    <w:rsid w:val="00FD1B44"/>
    <w:rsid w:val="00FD4FF4"/>
    <w:rsid w:val="00FD70AB"/>
    <w:rsid w:val="00FE11D4"/>
    <w:rsid w:val="00FE1306"/>
    <w:rsid w:val="00FF2408"/>
    <w:rsid w:val="00FF3098"/>
    <w:rsid w:val="00FF38F3"/>
    <w:rsid w:val="00FF4E09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6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3F7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7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7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13E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13ky34">
    <w:name w:val="_paragraph_13ky3_4"/>
    <w:basedOn w:val="a"/>
    <w:rsid w:val="003973A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973A7"/>
    <w:rPr>
      <w:b/>
      <w:bCs/>
    </w:rPr>
  </w:style>
  <w:style w:type="character" w:styleId="a8">
    <w:name w:val="Hyperlink"/>
    <w:basedOn w:val="a0"/>
    <w:uiPriority w:val="99"/>
    <w:unhideWhenUsed/>
    <w:rsid w:val="003973A7"/>
    <w:rPr>
      <w:color w:val="0000FF"/>
      <w:u w:val="single"/>
    </w:rPr>
  </w:style>
  <w:style w:type="table" w:customStyle="1" w:styleId="21">
    <w:name w:val="Сетка таблицы2"/>
    <w:basedOn w:val="a1"/>
    <w:next w:val="a3"/>
    <w:rsid w:val="00F6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F6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6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1E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indent1">
    <w:name w:val="indent_1"/>
    <w:basedOn w:val="a"/>
    <w:rsid w:val="00E91E9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627C4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3">
    <w:name w:val="Сетка таблицы3"/>
    <w:basedOn w:val="a1"/>
    <w:next w:val="a3"/>
    <w:uiPriority w:val="99"/>
    <w:rsid w:val="00FF4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D62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A1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header"/>
    <w:basedOn w:val="a"/>
    <w:link w:val="ab"/>
    <w:uiPriority w:val="99"/>
    <w:unhideWhenUsed/>
    <w:rsid w:val="00C800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0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800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00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5D4B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rsid w:val="000A11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rsid w:val="00FC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6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NormalGrid">
    <w:name w:val="Normal Grid"/>
    <w:basedOn w:val="a1"/>
    <w:uiPriority w:val="39"/>
    <w:rsid w:val="00490F59"/>
    <w:pPr>
      <w:spacing w:after="0" w:line="240" w:lineRule="auto"/>
    </w:pPr>
    <w:rPr>
      <w:rFonts w:ascii="Georgia"/>
      <w:sz w:val="21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TableNormal3">
    <w:name w:val="Table Normal3"/>
    <w:uiPriority w:val="2"/>
    <w:semiHidden/>
    <w:qFormat/>
    <w:rsid w:val="003918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6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3F7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7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7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13E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13ky34">
    <w:name w:val="_paragraph_13ky3_4"/>
    <w:basedOn w:val="a"/>
    <w:rsid w:val="003973A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973A7"/>
    <w:rPr>
      <w:b/>
      <w:bCs/>
    </w:rPr>
  </w:style>
  <w:style w:type="character" w:styleId="a8">
    <w:name w:val="Hyperlink"/>
    <w:basedOn w:val="a0"/>
    <w:uiPriority w:val="99"/>
    <w:unhideWhenUsed/>
    <w:rsid w:val="003973A7"/>
    <w:rPr>
      <w:color w:val="0000FF"/>
      <w:u w:val="single"/>
    </w:rPr>
  </w:style>
  <w:style w:type="table" w:customStyle="1" w:styleId="21">
    <w:name w:val="Сетка таблицы2"/>
    <w:basedOn w:val="a1"/>
    <w:next w:val="a3"/>
    <w:rsid w:val="00F6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F6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6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1E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indent1">
    <w:name w:val="indent_1"/>
    <w:basedOn w:val="a"/>
    <w:rsid w:val="00E91E9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627C4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3">
    <w:name w:val="Сетка таблицы3"/>
    <w:basedOn w:val="a1"/>
    <w:next w:val="a3"/>
    <w:uiPriority w:val="99"/>
    <w:rsid w:val="00FF4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D62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A1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header"/>
    <w:basedOn w:val="a"/>
    <w:link w:val="ab"/>
    <w:uiPriority w:val="99"/>
    <w:unhideWhenUsed/>
    <w:rsid w:val="00C800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0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800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00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5D4B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rsid w:val="000A11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rsid w:val="00FC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6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NormalGrid">
    <w:name w:val="Normal Grid"/>
    <w:basedOn w:val="a1"/>
    <w:uiPriority w:val="39"/>
    <w:rsid w:val="00490F59"/>
    <w:pPr>
      <w:spacing w:after="0" w:line="240" w:lineRule="auto"/>
    </w:pPr>
    <w:rPr>
      <w:rFonts w:ascii="Georgia"/>
      <w:sz w:val="21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customStyle="1" w:styleId="TableNormal3">
    <w:name w:val="Table Normal3"/>
    <w:uiPriority w:val="2"/>
    <w:semiHidden/>
    <w:qFormat/>
    <w:rsid w:val="003918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091">
              <w:marLeft w:val="0"/>
              <w:marRight w:val="0"/>
              <w:marTop w:val="0"/>
              <w:marBottom w:val="0"/>
              <w:divBdr>
                <w:top w:val="single" w:sz="6" w:space="3" w:color="A9A9A9"/>
                <w:left w:val="single" w:sz="6" w:space="3" w:color="A9A9A9"/>
                <w:bottom w:val="single" w:sz="6" w:space="3" w:color="A9A9A9"/>
                <w:right w:val="single" w:sz="6" w:space="3" w:color="A9A9A9"/>
              </w:divBdr>
              <w:divsChild>
                <w:div w:id="1506238562">
                  <w:marLeft w:val="0"/>
                  <w:marRight w:val="0"/>
                  <w:marTop w:val="0"/>
                  <w:marBottom w:val="0"/>
                  <w:divBdr>
                    <w:top w:val="single" w:sz="24" w:space="0" w:color="BCB1B0"/>
                    <w:left w:val="single" w:sz="24" w:space="0" w:color="BCB1B0"/>
                    <w:bottom w:val="single" w:sz="24" w:space="0" w:color="BCB1B0"/>
                    <w:right w:val="single" w:sz="24" w:space="0" w:color="BCB1B0"/>
                  </w:divBdr>
                  <w:divsChild>
                    <w:div w:id="1062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0D0D0"/>
                                <w:left w:val="none" w:sz="0" w:space="0" w:color="D0D0D0"/>
                                <w:bottom w:val="none" w:sz="0" w:space="0" w:color="D0D0D0"/>
                                <w:right w:val="none" w:sz="0" w:space="0" w:color="D0D0D0"/>
                              </w:divBdr>
                              <w:divsChild>
                                <w:div w:id="10708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73246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0D0D0"/>
                                        <w:left w:val="none" w:sz="0" w:space="0" w:color="D0D0D0"/>
                                        <w:bottom w:val="none" w:sz="0" w:space="0" w:color="D0D0D0"/>
                                        <w:right w:val="none" w:sz="0" w:space="0" w:color="D0D0D0"/>
                                      </w:divBdr>
                                      <w:divsChild>
                                        <w:div w:id="42449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D0D0D0"/>
                                            <w:left w:val="single" w:sz="24" w:space="0" w:color="D0D0D0"/>
                                            <w:bottom w:val="single" w:sz="24" w:space="0" w:color="D0D0D0"/>
                                            <w:right w:val="single" w:sz="24" w:space="0" w:color="D0D0D0"/>
                                          </w:divBdr>
                                          <w:divsChild>
                                            <w:div w:id="185807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0D0D0"/>
                                                        <w:left w:val="none" w:sz="0" w:space="0" w:color="D0D0D0"/>
                                                        <w:bottom w:val="none" w:sz="0" w:space="0" w:color="D0D0D0"/>
                                                        <w:right w:val="none" w:sz="0" w:space="0" w:color="D0D0D0"/>
                                                      </w:divBdr>
                                                      <w:divsChild>
                                                        <w:div w:id="188501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6073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85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1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5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8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31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83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5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65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64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1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11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2337">
          <w:marLeft w:val="0"/>
          <w:marRight w:val="0"/>
          <w:marTop w:val="0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5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9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7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3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1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18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98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3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0985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28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62331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4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6744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027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247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291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6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6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8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9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66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0662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3392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979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229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631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4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324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003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55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1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8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849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542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4839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1013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83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536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73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911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4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2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480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795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3170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9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7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709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17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7197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814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5000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576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203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3106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686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652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674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2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686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774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331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844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618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985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914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788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47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3350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02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54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398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03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843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786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2285">
              <w:marLeft w:val="0"/>
              <w:marRight w:val="0"/>
              <w:marTop w:val="0"/>
              <w:marBottom w:val="0"/>
              <w:divBdr>
                <w:top w:val="single" w:sz="6" w:space="3" w:color="A9A9A9"/>
                <w:left w:val="single" w:sz="6" w:space="3" w:color="A9A9A9"/>
                <w:bottom w:val="single" w:sz="6" w:space="3" w:color="A9A9A9"/>
                <w:right w:val="single" w:sz="6" w:space="3" w:color="A9A9A9"/>
              </w:divBdr>
              <w:divsChild>
                <w:div w:id="1414474926">
                  <w:marLeft w:val="0"/>
                  <w:marRight w:val="0"/>
                  <w:marTop w:val="0"/>
                  <w:marBottom w:val="0"/>
                  <w:divBdr>
                    <w:top w:val="single" w:sz="24" w:space="0" w:color="BCB1B0"/>
                    <w:left w:val="single" w:sz="24" w:space="0" w:color="BCB1B0"/>
                    <w:bottom w:val="single" w:sz="24" w:space="0" w:color="BCB1B0"/>
                    <w:right w:val="single" w:sz="24" w:space="0" w:color="BCB1B0"/>
                  </w:divBdr>
                  <w:divsChild>
                    <w:div w:id="6672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none" w:sz="0" w:space="4" w:color="auto"/>
                                <w:bottom w:val="none" w:sz="0" w:space="4" w:color="auto"/>
                                <w:right w:val="none" w:sz="0" w:space="4" w:color="auto"/>
                              </w:divBdr>
                              <w:divsChild>
                                <w:div w:id="12997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13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6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4" w:color="auto"/>
                                <w:left w:val="none" w:sz="0" w:space="4" w:color="auto"/>
                                <w:bottom w:val="none" w:sz="0" w:space="4" w:color="auto"/>
                                <w:right w:val="none" w:sz="0" w:space="4" w:color="auto"/>
                              </w:divBdr>
                              <w:divsChild>
                                <w:div w:id="88495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646994">
                              <w:marLeft w:val="0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7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0D0D0"/>
                                <w:left w:val="none" w:sz="0" w:space="0" w:color="D0D0D0"/>
                                <w:bottom w:val="none" w:sz="0" w:space="0" w:color="D0D0D0"/>
                                <w:right w:val="none" w:sz="0" w:space="0" w:color="D0D0D0"/>
                              </w:divBdr>
                              <w:divsChild>
                                <w:div w:id="10975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0D0D0"/>
                                        <w:left w:val="single" w:sz="6" w:space="0" w:color="D0D0D0"/>
                                        <w:bottom w:val="single" w:sz="2" w:space="2" w:color="D0D0D0"/>
                                        <w:right w:val="single" w:sz="6" w:space="0" w:color="D0D0D0"/>
                                      </w:divBdr>
                                      <w:divsChild>
                                        <w:div w:id="18294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7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B5B5B5"/>
                                                    <w:left w:val="single" w:sz="6" w:space="2" w:color="B5B5B5"/>
                                                    <w:bottom w:val="none" w:sz="0" w:space="0" w:color="auto"/>
                                                    <w:right w:val="single" w:sz="6" w:space="2" w:color="B5B5B5"/>
                                                  </w:divBdr>
                                                </w:div>
                                                <w:div w:id="18561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B5B5B5"/>
                                                    <w:left w:val="single" w:sz="6" w:space="2" w:color="B5B5B5"/>
                                                    <w:bottom w:val="none" w:sz="0" w:space="0" w:color="auto"/>
                                                    <w:right w:val="single" w:sz="6" w:space="2" w:color="B5B5B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7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0D0D0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2016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0D0D0"/>
                                        <w:left w:val="none" w:sz="0" w:space="0" w:color="D0D0D0"/>
                                        <w:bottom w:val="none" w:sz="0" w:space="0" w:color="D0D0D0"/>
                                        <w:right w:val="none" w:sz="0" w:space="0" w:color="D0D0D0"/>
                                      </w:divBdr>
                                      <w:divsChild>
                                        <w:div w:id="1853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D0D0D0"/>
                                            <w:left w:val="single" w:sz="24" w:space="0" w:color="D0D0D0"/>
                                            <w:bottom w:val="single" w:sz="24" w:space="0" w:color="D0D0D0"/>
                                            <w:right w:val="single" w:sz="24" w:space="0" w:color="D0D0D0"/>
                                          </w:divBdr>
                                          <w:divsChild>
                                            <w:div w:id="164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9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87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0D0D0"/>
                                                        <w:left w:val="none" w:sz="0" w:space="0" w:color="D0D0D0"/>
                                                        <w:bottom w:val="none" w:sz="0" w:space="0" w:color="D0D0D0"/>
                                                        <w:right w:val="none" w:sz="0" w:space="0" w:color="D0D0D0"/>
                                                      </w:divBdr>
                                                      <w:divsChild>
                                                        <w:div w:id="48694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</w:div>
                                                        <w:div w:id="585189279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9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8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BBBBBB"/>
                                                                        <w:left w:val="single" w:sz="6" w:space="2" w:color="BBBBBB"/>
                                                                        <w:bottom w:val="single" w:sz="6" w:space="2" w:color="BBBBBB"/>
                                                                        <w:right w:val="single" w:sz="6" w:space="2" w:color="BBBBBB"/>
                                                                      </w:divBdr>
                                                                    </w:div>
                                                                    <w:div w:id="15138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BBBBBB"/>
                                                                        <w:left w:val="single" w:sz="6" w:space="2" w:color="BBBBBB"/>
                                                                        <w:bottom w:val="single" w:sz="6" w:space="2" w:color="BBBBBB"/>
                                                                        <w:right w:val="single" w:sz="6" w:space="2" w:color="BBBBBB"/>
                                                                      </w:divBdr>
                                                                    </w:div>
                                                                    <w:div w:id="72510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BBBBBB"/>
                                                                        <w:left w:val="single" w:sz="6" w:space="2" w:color="BBBBBB"/>
                                                                        <w:bottom w:val="single" w:sz="6" w:space="2" w:color="BBBBBB"/>
                                                                        <w:right w:val="single" w:sz="6" w:space="2" w:color="BBBBB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225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0D0D0"/>
                                                        <w:left w:val="none" w:sz="0" w:space="0" w:color="D0D0D0"/>
                                                        <w:bottom w:val="none" w:sz="0" w:space="0" w:color="D0D0D0"/>
                                                        <w:right w:val="none" w:sz="0" w:space="0" w:color="D0D0D0"/>
                                                      </w:divBdr>
                                                      <w:divsChild>
                                                        <w:div w:id="67969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0D0D0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161975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04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62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95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26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31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02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73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85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1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41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4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90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62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4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15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86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17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96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841800">
              <w:marLeft w:val="0"/>
              <w:marRight w:val="0"/>
              <w:marTop w:val="0"/>
              <w:marBottom w:val="0"/>
              <w:divBdr>
                <w:top w:val="single" w:sz="6" w:space="3" w:color="A9A9A9"/>
                <w:left w:val="single" w:sz="6" w:space="3" w:color="A9A9A9"/>
                <w:bottom w:val="single" w:sz="6" w:space="3" w:color="A9A9A9"/>
                <w:right w:val="single" w:sz="6" w:space="3" w:color="A9A9A9"/>
              </w:divBdr>
              <w:divsChild>
                <w:div w:id="938174488">
                  <w:marLeft w:val="0"/>
                  <w:marRight w:val="0"/>
                  <w:marTop w:val="0"/>
                  <w:marBottom w:val="0"/>
                  <w:divBdr>
                    <w:top w:val="single" w:sz="6" w:space="3" w:color="A9A9A9"/>
                    <w:left w:val="single" w:sz="6" w:space="4" w:color="A9A9A9"/>
                    <w:bottom w:val="single" w:sz="24" w:space="0" w:color="A9A9A9"/>
                    <w:right w:val="single" w:sz="6" w:space="4" w:color="A9A9A9"/>
                  </w:divBdr>
                  <w:divsChild>
                    <w:div w:id="16093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531647">
                  <w:marLeft w:val="0"/>
                  <w:marRight w:val="0"/>
                  <w:marTop w:val="0"/>
                  <w:marBottom w:val="0"/>
                  <w:divBdr>
                    <w:top w:val="single" w:sz="6" w:space="0" w:color="BCB1B0"/>
                    <w:left w:val="single" w:sz="6" w:space="0" w:color="BCB1B0"/>
                    <w:bottom w:val="single" w:sz="6" w:space="0" w:color="BCB1B0"/>
                    <w:right w:val="single" w:sz="6" w:space="0" w:color="BCB1B0"/>
                  </w:divBdr>
                  <w:divsChild>
                    <w:div w:id="9564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0D0D0"/>
                        <w:left w:val="none" w:sz="0" w:space="0" w:color="D0D0D0"/>
                        <w:bottom w:val="none" w:sz="0" w:space="0" w:color="D0D0D0"/>
                        <w:right w:val="none" w:sz="0" w:space="0" w:color="D0D0D0"/>
                      </w:divBdr>
                      <w:divsChild>
                        <w:div w:id="14184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D0D0D0"/>
                            <w:left w:val="single" w:sz="24" w:space="0" w:color="D0D0D0"/>
                            <w:bottom w:val="single" w:sz="6" w:space="0" w:color="D0D0D0"/>
                            <w:right w:val="single" w:sz="24" w:space="0" w:color="D0D0D0"/>
                          </w:divBdr>
                        </w:div>
                      </w:divsChild>
                    </w:div>
                  </w:divsChild>
                </w:div>
              </w:divsChild>
            </w:div>
            <w:div w:id="1047875419">
              <w:marLeft w:val="0"/>
              <w:marRight w:val="0"/>
              <w:marTop w:val="0"/>
              <w:marBottom w:val="0"/>
              <w:divBdr>
                <w:top w:val="single" w:sz="6" w:space="3" w:color="A9A9A9"/>
                <w:left w:val="single" w:sz="6" w:space="3" w:color="A9A9A9"/>
                <w:bottom w:val="single" w:sz="6" w:space="3" w:color="A9A9A9"/>
                <w:right w:val="single" w:sz="6" w:space="3" w:color="A9A9A9"/>
              </w:divBdr>
              <w:divsChild>
                <w:div w:id="278804317">
                  <w:marLeft w:val="0"/>
                  <w:marRight w:val="0"/>
                  <w:marTop w:val="0"/>
                  <w:marBottom w:val="0"/>
                  <w:divBdr>
                    <w:top w:val="single" w:sz="6" w:space="3" w:color="A9A9A9"/>
                    <w:left w:val="single" w:sz="6" w:space="4" w:color="A9A9A9"/>
                    <w:bottom w:val="single" w:sz="24" w:space="0" w:color="A9A9A9"/>
                    <w:right w:val="single" w:sz="6" w:space="4" w:color="A9A9A9"/>
                  </w:divBdr>
                  <w:divsChild>
                    <w:div w:id="7066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1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3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2637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644D-66D0-4F6D-BBAE-08BED99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ИннГлСп</dc:creator>
  <cp:lastModifiedBy>ИннГлСп</cp:lastModifiedBy>
  <cp:revision>52</cp:revision>
  <cp:lastPrinted>2026-05-26T10:39:00Z</cp:lastPrinted>
  <dcterms:created xsi:type="dcterms:W3CDTF">2026-07-16T07:03:00Z</dcterms:created>
  <dcterms:modified xsi:type="dcterms:W3CDTF">2026-07-16T08:09:00Z</dcterms:modified>
</cp:coreProperties>
</file>